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B" w:rsidRDefault="008536D4" w:rsidP="003C21C4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8536D4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ПРОФЕССИОНАЛЬНЫЕ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  </w:t>
      </w:r>
      <w:r w:rsidRPr="008536D4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 ДОСТИЖЕНИЯ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 </w:t>
      </w:r>
      <w:r w:rsidRPr="008536D4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  ПЕДАГОГА</w:t>
      </w:r>
    </w:p>
    <w:p w:rsidR="0060004D" w:rsidRDefault="0060004D" w:rsidP="003C21C4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</w:p>
    <w:p w:rsidR="001620DC" w:rsidRDefault="00B657F6" w:rsidP="00E66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Заможняя Елена Юрьевна</w:t>
      </w:r>
      <w:r w:rsidR="00A44D02" w:rsidRPr="006F7E74">
        <w:rPr>
          <w:rFonts w:ascii="Times New Roman" w:hAnsi="Times New Roman" w:cs="Times New Roman"/>
          <w:sz w:val="28"/>
          <w:szCs w:val="28"/>
        </w:rPr>
        <w:t xml:space="preserve"> </w:t>
      </w:r>
      <w:r w:rsidR="00A44D02" w:rsidRPr="006F7E74">
        <w:rPr>
          <w:rFonts w:ascii="Times New Roman" w:hAnsi="Times New Roman" w:cs="Times New Roman"/>
          <w:sz w:val="28"/>
          <w:szCs w:val="28"/>
          <w:lang w:bidi="en-US"/>
        </w:rPr>
        <w:t>является одним из опытных педагогов в детском саду. Ее отличает умение творчески подходить к решению педагогических задач, высокий уровень теоретической подготовки, свободное владение методикой, знание психологии детей дошкольного возраста.</w:t>
      </w:r>
    </w:p>
    <w:p w:rsidR="001D7C96" w:rsidRDefault="00776DC1" w:rsidP="001D7C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E5A9457" wp14:editId="13F9935E">
            <wp:simplePos x="0" y="0"/>
            <wp:positionH relativeFrom="column">
              <wp:posOffset>3930015</wp:posOffset>
            </wp:positionH>
            <wp:positionV relativeFrom="paragraph">
              <wp:posOffset>55880</wp:posOffset>
            </wp:positionV>
            <wp:extent cx="2044065" cy="1657350"/>
            <wp:effectExtent l="0" t="0" r="0" b="0"/>
            <wp:wrapSquare wrapText="bothSides"/>
            <wp:docPr id="2" name="Рисунок 2" descr="C:\Users\Воспитатель\Desktop\Фото заможняя\DSC0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Фото заможняя\DSC03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0E" w:rsidRPr="009E6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Елена Юрьевна свою  </w:t>
      </w:r>
      <w:r w:rsidR="0067600E" w:rsidRPr="009E68C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 по правовому воспитанию дошкольников</w:t>
      </w:r>
      <w:r w:rsidR="0067600E" w:rsidRPr="009E68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67600E" w:rsidRPr="009E6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66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начала </w:t>
      </w:r>
      <w:r w:rsidR="0067600E" w:rsidRPr="009E6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изучения документа высокого международного стандарта и педагогического значения - Конвенции о </w:t>
      </w:r>
      <w:r w:rsidR="0067600E" w:rsidRPr="00E66B7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правах ребенка</w:t>
      </w:r>
      <w:r w:rsidR="001D7C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7600E" w:rsidRPr="001D7C96" w:rsidRDefault="00B11199" w:rsidP="003C2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53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0A53F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Воспитательная работа с детьми</w:t>
      </w:r>
      <w:r w:rsidR="00445972" w:rsidRPr="001D7C96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45972" w:rsidRPr="000A53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строила</w:t>
      </w:r>
      <w:r w:rsidR="00445972"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сь</w:t>
      </w:r>
      <w:r w:rsidR="000A53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таким образом, чтобы все идеи и принципы Конвенции усваивались </w:t>
      </w:r>
      <w:r w:rsidR="000A53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становились нравственной основой непосредственного общения</w:t>
      </w:r>
      <w:r w:rsidR="001D7C96"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D7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другими людьми, регулятором жизнедеятельности.</w:t>
      </w:r>
    </w:p>
    <w:p w:rsidR="00473942" w:rsidRPr="006C77BD" w:rsidRDefault="00473942" w:rsidP="006C77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организован центр </w:t>
      </w:r>
      <w:r w:rsidRPr="00164CBC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мои 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2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B31">
        <w:rPr>
          <w:rFonts w:ascii="Times New Roman" w:hAnsi="Times New Roman" w:cs="Times New Roman"/>
          <w:sz w:val="28"/>
          <w:szCs w:val="28"/>
        </w:rPr>
        <w:t xml:space="preserve"> </w:t>
      </w:r>
      <w:r w:rsidR="00F02970">
        <w:rPr>
          <w:rFonts w:ascii="Times New Roman" w:hAnsi="Times New Roman" w:cs="Times New Roman"/>
          <w:sz w:val="28"/>
          <w:szCs w:val="28"/>
        </w:rPr>
        <w:t>который</w:t>
      </w:r>
      <w:r w:rsidR="004C026C">
        <w:rPr>
          <w:rFonts w:ascii="Times New Roman" w:hAnsi="Times New Roman" w:cs="Times New Roman"/>
          <w:sz w:val="28"/>
          <w:szCs w:val="28"/>
        </w:rPr>
        <w:t xml:space="preserve"> позволяет ввести ребенка в проблематику прав через дидактическую сказку, иллюстрати</w:t>
      </w:r>
      <w:r w:rsidR="00AC6427">
        <w:rPr>
          <w:rFonts w:ascii="Times New Roman" w:hAnsi="Times New Roman" w:cs="Times New Roman"/>
          <w:sz w:val="28"/>
          <w:szCs w:val="28"/>
        </w:rPr>
        <w:t xml:space="preserve">вный материал, </w:t>
      </w:r>
      <w:r w:rsidR="00B72E0C">
        <w:rPr>
          <w:rFonts w:ascii="Times New Roman" w:hAnsi="Times New Roman" w:cs="Times New Roman"/>
          <w:sz w:val="28"/>
          <w:szCs w:val="28"/>
        </w:rPr>
        <w:t>возможные ситуации нарушения прав и адекватные способы поведения в них.</w:t>
      </w:r>
      <w:r w:rsidR="006C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DB2B31">
        <w:rPr>
          <w:rFonts w:ascii="Times New Roman" w:hAnsi="Times New Roman" w:cs="Times New Roman"/>
          <w:sz w:val="28"/>
          <w:szCs w:val="28"/>
        </w:rPr>
        <w:t>по правоведению созданы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продуктивной деятельности, </w:t>
      </w:r>
      <w:r w:rsidRPr="00DB2B31">
        <w:rPr>
          <w:rFonts w:ascii="Times New Roman" w:hAnsi="Times New Roman" w:cs="Times New Roman"/>
          <w:sz w:val="28"/>
          <w:szCs w:val="28"/>
        </w:rPr>
        <w:t xml:space="preserve"> где воспитанники с удовольствием занимаются изготовлением эмблем, плакатов, затем презентуют их взрослым и сверстникам.</w:t>
      </w:r>
      <w:r w:rsidRPr="003B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«Я имею право…»</w:t>
      </w:r>
      <w:r w:rsidRPr="005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набор сюжетных картинок к статьям «Конвенц</w:t>
      </w:r>
      <w:proofErr w:type="gramStart"/>
      <w:r w:rsidRPr="005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5F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ребенка», где детям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числа картинок те, которые соответствуют статьям Конвенции, обсуждается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решения выбора.</w:t>
      </w:r>
    </w:p>
    <w:p w:rsidR="00D15567" w:rsidRDefault="00AB38BB" w:rsidP="00D1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C5F3E62" wp14:editId="2CE910CA">
            <wp:simplePos x="0" y="0"/>
            <wp:positionH relativeFrom="column">
              <wp:posOffset>15240</wp:posOffset>
            </wp:positionH>
            <wp:positionV relativeFrom="paragraph">
              <wp:posOffset>100965</wp:posOffset>
            </wp:positionV>
            <wp:extent cx="2181225" cy="1636395"/>
            <wp:effectExtent l="0" t="0" r="0" b="0"/>
            <wp:wrapSquare wrapText="bothSides"/>
            <wp:docPr id="7" name="Рисунок 7" descr="C:\Users\Воспитатель\Desktop\DSC0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DSC03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42" w:rsidRPr="004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="0047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 методический кейс </w:t>
      </w:r>
      <w:r w:rsidR="00473942" w:rsidRPr="0013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 важные права</w:t>
      </w:r>
      <w:r w:rsidR="007641D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D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942" w:rsidRPr="00D15567" w:rsidRDefault="00D15567" w:rsidP="00D1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76201" w:rsidRPr="00D15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ото-кейс</w:t>
      </w:r>
      <w:r w:rsidR="00076201" w:rsidRPr="000E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201" w:rsidRPr="00426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дружить без ссоры</w:t>
      </w:r>
      <w:r w:rsidR="00076201" w:rsidRPr="00426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«Жизнь д</w:t>
      </w:r>
      <w:bookmarkStart w:id="0" w:name="_GoBack"/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0"/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добрые дела»</w:t>
      </w:r>
      <w:r w:rsidR="00076201" w:rsidRPr="0042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фотографии, со</w:t>
      </w:r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тветствующие реальным событиям;</w:t>
      </w:r>
      <w:r w:rsidR="000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942" w:rsidRDefault="00D15567" w:rsidP="003C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6201" w:rsidRPr="00D15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ейс-иллюстрация</w:t>
      </w:r>
      <w:r w:rsidR="00076201" w:rsidRPr="0046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</w:t>
      </w:r>
      <w:r w:rsidR="000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ссмотрения проблемной ситуации, требующей анализа. </w:t>
      </w:r>
      <w:proofErr w:type="gramStart"/>
      <w:r w:rsidR="00076201" w:rsidRPr="004649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Кейс-иллюстр</w:t>
      </w:r>
      <w:r w:rsidR="000762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ации</w:t>
      </w:r>
      <w:proofErr w:type="gramEnd"/>
      <w:r w:rsidR="000762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«Нужно ли быть вежливым?», «Вопрос - ответ»</w:t>
      </w:r>
      <w:r w:rsidR="000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2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нацелены на </w:t>
      </w:r>
      <w:r w:rsidR="000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76201" w:rsidRPr="0046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уважения к старшим через обсуждение конкретной ситуации</w:t>
      </w:r>
      <w:r w:rsidR="00076201" w:rsidRPr="00572A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076201" w:rsidRPr="00E1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</w:t>
      </w:r>
      <w:r w:rsidR="000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к мнению другого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201" w:rsidRPr="00076201" w:rsidRDefault="00D15567" w:rsidP="003C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076201" w:rsidRPr="00D1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ейсы на основе литературных произведений</w:t>
      </w:r>
      <w:r w:rsidR="00076201" w:rsidRPr="000762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«Азбука права» включают в себя аудио, видео мультфильмов и литературные произведения, пословицы</w:t>
      </w:r>
      <w:r w:rsidR="00076201" w:rsidRPr="000762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6201" w:rsidRPr="00076201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равовой и нравственной тематике;</w:t>
      </w:r>
    </w:p>
    <w:p w:rsidR="00CC5D60" w:rsidRPr="008B493B" w:rsidRDefault="00D15567" w:rsidP="008B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076201" w:rsidRPr="00D534D1">
        <w:rPr>
          <w:iCs/>
          <w:sz w:val="28"/>
          <w:szCs w:val="28"/>
        </w:rPr>
        <w:t xml:space="preserve">ейс </w:t>
      </w:r>
      <w:r w:rsidR="00076201" w:rsidRPr="00E07FF3">
        <w:rPr>
          <w:iCs/>
          <w:sz w:val="28"/>
          <w:szCs w:val="28"/>
        </w:rPr>
        <w:t>- вариации и дога</w:t>
      </w:r>
      <w:r w:rsidR="008B493B">
        <w:rPr>
          <w:iCs/>
          <w:sz w:val="28"/>
          <w:szCs w:val="28"/>
        </w:rPr>
        <w:t xml:space="preserve">дки «Почемучка» включают </w:t>
      </w:r>
      <w:r w:rsidR="00076201" w:rsidRPr="00E07FF3">
        <w:rPr>
          <w:sz w:val="28"/>
          <w:szCs w:val="28"/>
        </w:rPr>
        <w:t>серию опорных картинок «Я не должен…..».</w:t>
      </w:r>
      <w:r w:rsidRPr="00E07FF3">
        <w:rPr>
          <w:sz w:val="28"/>
          <w:szCs w:val="28"/>
        </w:rPr>
        <w:t xml:space="preserve"> Проигрывается с целью разграничения понятий </w:t>
      </w:r>
      <w:r w:rsidR="008B493B">
        <w:rPr>
          <w:sz w:val="28"/>
          <w:szCs w:val="28"/>
        </w:rPr>
        <w:lastRenderedPageBreak/>
        <w:t xml:space="preserve">«могу», «должен», «хочу». Дети разбирают </w:t>
      </w:r>
      <w:r w:rsidRPr="00E07FF3">
        <w:rPr>
          <w:sz w:val="28"/>
          <w:szCs w:val="28"/>
        </w:rPr>
        <w:t>ситуации приемлемые или неприемлемые во взаимоотношениях с людьми, между человеком и природой, человеком и при</w:t>
      </w:r>
      <w:r w:rsidR="008B493B">
        <w:rPr>
          <w:sz w:val="28"/>
          <w:szCs w:val="28"/>
        </w:rPr>
        <w:t>родным миром, объясняется выбор.</w:t>
      </w:r>
    </w:p>
    <w:p w:rsidR="00CC5D60" w:rsidRPr="00E07FF3" w:rsidRDefault="00CC5D60" w:rsidP="00E0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11" w:rsidRDefault="00D622A9" w:rsidP="0019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Юрьевна </w:t>
      </w:r>
      <w:r w:rsidR="00903759" w:rsidRPr="00903759">
        <w:rPr>
          <w:rFonts w:ascii="Times New Roman" w:hAnsi="Times New Roman" w:cs="Times New Roman"/>
          <w:sz w:val="28"/>
          <w:szCs w:val="28"/>
        </w:rPr>
        <w:t xml:space="preserve"> </w:t>
      </w:r>
      <w:r w:rsidR="004E1FB3">
        <w:rPr>
          <w:rFonts w:ascii="Times New Roman" w:hAnsi="Times New Roman" w:cs="Times New Roman"/>
          <w:sz w:val="28"/>
          <w:szCs w:val="28"/>
        </w:rPr>
        <w:t>осуществляет</w:t>
      </w:r>
      <w:r w:rsidR="006F7E74" w:rsidRPr="006F7E74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6257BC">
        <w:rPr>
          <w:rFonts w:ascii="Times New Roman" w:hAnsi="Times New Roman" w:cs="Times New Roman"/>
          <w:sz w:val="28"/>
          <w:szCs w:val="28"/>
        </w:rPr>
        <w:t xml:space="preserve"> </w:t>
      </w:r>
      <w:r w:rsidR="006F7E74" w:rsidRPr="006F7E74">
        <w:rPr>
          <w:rFonts w:ascii="Times New Roman" w:hAnsi="Times New Roman" w:cs="Times New Roman"/>
          <w:sz w:val="28"/>
          <w:szCs w:val="28"/>
        </w:rPr>
        <w:t>инноваци</w:t>
      </w:r>
      <w:r w:rsidR="006257BC">
        <w:rPr>
          <w:rFonts w:ascii="Times New Roman" w:hAnsi="Times New Roman" w:cs="Times New Roman"/>
          <w:sz w:val="28"/>
          <w:szCs w:val="28"/>
        </w:rPr>
        <w:t xml:space="preserve">онного опыта </w:t>
      </w:r>
      <w:r w:rsidR="00197905" w:rsidRPr="00197905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среди родительской общественности и педагогическо</w:t>
      </w:r>
      <w:r w:rsidR="0078376C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го сообщества через различные мероприятия: гостиные, викторины, деловые игры.</w:t>
      </w:r>
      <w:r w:rsidR="00197905" w:rsidRPr="00197905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979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4E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умело организовывает</w:t>
      </w:r>
      <w:r w:rsidR="006B0F4A" w:rsidRPr="00D8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 родителями с целью взаимодействия по</w:t>
      </w:r>
      <w:r w:rsidR="006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 воспитания и обучения.</w:t>
      </w:r>
      <w:r w:rsidR="006B0F4A" w:rsidRPr="00D8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– главные помощники в группе. С их помощью </w:t>
      </w:r>
      <w:r w:rsidR="006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изготовлены </w:t>
      </w:r>
      <w:r w:rsidR="006B0F4A" w:rsidRPr="00D8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пособия, </w:t>
      </w:r>
      <w:r w:rsidR="006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наглядный материал, </w:t>
      </w:r>
      <w:r w:rsidR="006B0F4A" w:rsidRPr="00D8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во всех мероприятиях ДОУ: совместные праздники, выставки, спектакли, экскурси</w:t>
      </w:r>
      <w:r w:rsidR="006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190811" w:rsidRPr="0019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7B" w:rsidRDefault="00190811" w:rsidP="007D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45">
        <w:rPr>
          <w:rFonts w:ascii="Times New Roman" w:hAnsi="Times New Roman" w:cs="Times New Roman"/>
          <w:sz w:val="28"/>
          <w:szCs w:val="28"/>
        </w:rPr>
        <w:t xml:space="preserve">Результатом трехлетней работы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4A0045">
        <w:rPr>
          <w:rFonts w:ascii="Times New Roman" w:hAnsi="Times New Roman" w:cs="Times New Roman"/>
          <w:sz w:val="28"/>
          <w:szCs w:val="28"/>
        </w:rPr>
        <w:t xml:space="preserve">внесение опыта работы в </w:t>
      </w:r>
      <w:r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4A0045">
        <w:rPr>
          <w:rFonts w:ascii="Times New Roman" w:hAnsi="Times New Roman" w:cs="Times New Roman"/>
          <w:sz w:val="28"/>
          <w:szCs w:val="28"/>
        </w:rPr>
        <w:t>банк данных по проблеме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правового сознания у детей дошкольного возраста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4A0045">
        <w:rPr>
          <w:rFonts w:ascii="Times New Roman" w:hAnsi="Times New Roman" w:cs="Times New Roman"/>
          <w:sz w:val="28"/>
          <w:szCs w:val="28"/>
        </w:rPr>
        <w:t>»,</w:t>
      </w:r>
      <w:r w:rsidRPr="004A00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педагогического совета №2 от 12</w:t>
      </w:r>
      <w:r w:rsidRPr="004A0045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 2018 года. </w:t>
      </w:r>
    </w:p>
    <w:p w:rsidR="00FA6D0B" w:rsidRDefault="001D292F" w:rsidP="0065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8993D5" wp14:editId="7DF905ED">
            <wp:simplePos x="0" y="0"/>
            <wp:positionH relativeFrom="column">
              <wp:posOffset>3215640</wp:posOffset>
            </wp:positionH>
            <wp:positionV relativeFrom="paragraph">
              <wp:posOffset>33020</wp:posOffset>
            </wp:positionV>
            <wp:extent cx="2638425" cy="1695450"/>
            <wp:effectExtent l="0" t="0" r="0" b="0"/>
            <wp:wrapSquare wrapText="bothSides"/>
            <wp:docPr id="3" name="Рисунок 3" descr="C:\Users\Воспитатель\Desktop\Фото заможняя\DSC0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Фото заможняя\DSC0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1BE38D" wp14:editId="6AF56133">
            <wp:simplePos x="0" y="0"/>
            <wp:positionH relativeFrom="column">
              <wp:posOffset>-232410</wp:posOffset>
            </wp:positionH>
            <wp:positionV relativeFrom="paragraph">
              <wp:posOffset>99695</wp:posOffset>
            </wp:positionV>
            <wp:extent cx="2543175" cy="1714500"/>
            <wp:effectExtent l="0" t="0" r="0" b="0"/>
            <wp:wrapSquare wrapText="bothSides"/>
            <wp:docPr id="1" name="Рисунок 1" descr="C:\Users\Воспитатель\Desktop\Фото заможняя\DSC0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Фото заможняя\DSC03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0307F" w:rsidRDefault="00C0307F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221CA" w:rsidRDefault="006B0F4A" w:rsidP="001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E11306" w:rsidRPr="00E11306">
        <w:rPr>
          <w:rFonts w:ascii="Times New Roman" w:hAnsi="Times New Roman" w:cs="Times New Roman"/>
          <w:sz w:val="28"/>
          <w:szCs w:val="28"/>
          <w:lang w:bidi="en-US"/>
        </w:rPr>
        <w:t xml:space="preserve">оспитанники активно принимают участие в </w:t>
      </w:r>
      <w:r w:rsidR="00697AC6">
        <w:rPr>
          <w:rFonts w:ascii="Times New Roman" w:hAnsi="Times New Roman" w:cs="Times New Roman"/>
          <w:sz w:val="28"/>
          <w:szCs w:val="28"/>
          <w:lang w:bidi="en-US"/>
        </w:rPr>
        <w:t xml:space="preserve">муниципальных </w:t>
      </w:r>
      <w:r w:rsidR="006C77BD">
        <w:rPr>
          <w:rFonts w:ascii="Times New Roman" w:hAnsi="Times New Roman" w:cs="Times New Roman"/>
          <w:sz w:val="28"/>
          <w:szCs w:val="28"/>
          <w:lang w:bidi="en-US"/>
        </w:rPr>
        <w:t xml:space="preserve">конкурсах. </w:t>
      </w:r>
    </w:p>
    <w:p w:rsidR="00F44B60" w:rsidRDefault="001221CA" w:rsidP="00A6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2017 году </w:t>
      </w:r>
      <w:r w:rsidR="00A41C6B">
        <w:rPr>
          <w:rFonts w:ascii="Times New Roman" w:hAnsi="Times New Roman" w:cs="Times New Roman"/>
          <w:sz w:val="28"/>
          <w:szCs w:val="28"/>
          <w:lang w:bidi="en-US"/>
        </w:rPr>
        <w:t>воспитанница</w:t>
      </w:r>
      <w:r w:rsidR="009B0FD8">
        <w:rPr>
          <w:rFonts w:ascii="Times New Roman" w:hAnsi="Times New Roman" w:cs="Times New Roman"/>
          <w:sz w:val="28"/>
          <w:szCs w:val="28"/>
          <w:lang w:bidi="en-US"/>
        </w:rPr>
        <w:t xml:space="preserve"> Колегова Алина (5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лет)</w:t>
      </w:r>
      <w:r w:rsidR="009B0FD8">
        <w:rPr>
          <w:rFonts w:ascii="Times New Roman" w:hAnsi="Times New Roman" w:cs="Times New Roman"/>
          <w:sz w:val="28"/>
          <w:szCs w:val="28"/>
          <w:lang w:bidi="en-US"/>
        </w:rPr>
        <w:t xml:space="preserve"> участница районного конкурса «Моя здоровая семья».</w:t>
      </w:r>
    </w:p>
    <w:p w:rsidR="005C3D8F" w:rsidRDefault="001221CA" w:rsidP="00C0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2018 году воспитанница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Пашнова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Алина </w:t>
      </w:r>
      <w:r w:rsidR="009B0FD8">
        <w:rPr>
          <w:rFonts w:ascii="Times New Roman" w:hAnsi="Times New Roman" w:cs="Times New Roman"/>
          <w:sz w:val="28"/>
          <w:szCs w:val="28"/>
          <w:lang w:bidi="en-US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лет) стала участницей районной выставки новогодних букетов и композиций «Зимняя фантазия» в номинации «Креативная елочная игрушка».</w:t>
      </w:r>
    </w:p>
    <w:p w:rsidR="005C56E8" w:rsidRDefault="00A610BA" w:rsidP="00C0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894BE8" wp14:editId="4131BDF3">
            <wp:simplePos x="0" y="0"/>
            <wp:positionH relativeFrom="column">
              <wp:posOffset>-232410</wp:posOffset>
            </wp:positionH>
            <wp:positionV relativeFrom="paragraph">
              <wp:posOffset>52705</wp:posOffset>
            </wp:positionV>
            <wp:extent cx="1438275" cy="2009775"/>
            <wp:effectExtent l="0" t="0" r="0" b="0"/>
            <wp:wrapSquare wrapText="bothSides"/>
            <wp:docPr id="6" name="Рисунок 6" descr="C:\Users\Воспитатель\Desktop\Фото заможняя\DSC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esktop\Фото заможняя\DSC03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D8" w:rsidRDefault="00A610BA" w:rsidP="005C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E19D1B" wp14:editId="1B5501E8">
            <wp:simplePos x="0" y="0"/>
            <wp:positionH relativeFrom="column">
              <wp:posOffset>3219450</wp:posOffset>
            </wp:positionH>
            <wp:positionV relativeFrom="paragraph">
              <wp:posOffset>741680</wp:posOffset>
            </wp:positionV>
            <wp:extent cx="1487170" cy="2257425"/>
            <wp:effectExtent l="0" t="0" r="0" b="0"/>
            <wp:wrapSquare wrapText="bothSides"/>
            <wp:docPr id="4" name="Рисунок 4" descr="C:\Users\Воспитатель\Desktop\DSC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DSC03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8">
        <w:rPr>
          <w:rFonts w:ascii="Times New Roman" w:hAnsi="Times New Roman" w:cs="Times New Roman"/>
          <w:sz w:val="28"/>
          <w:szCs w:val="28"/>
          <w:lang w:bidi="en-US"/>
        </w:rPr>
        <w:t>В 2018 году Елена Юрьевна заняла первое место в областной выставке-конкурсе на лучшую кормушку</w:t>
      </w:r>
      <w:r w:rsidR="005C3D8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B0FD8">
        <w:rPr>
          <w:rFonts w:ascii="Times New Roman" w:hAnsi="Times New Roman" w:cs="Times New Roman"/>
          <w:sz w:val="28"/>
          <w:szCs w:val="28"/>
          <w:lang w:bidi="en-US"/>
        </w:rPr>
        <w:t>«Птичья столовая» в номинации «Лучшая авторская работа»</w:t>
      </w:r>
      <w:r w:rsidR="008304F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EA2FE8" w:rsidRDefault="00EA2FE8" w:rsidP="00E8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94C" w:rsidRDefault="003B7055" w:rsidP="00A6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Юрьевна опубликовала в сборнике материалов Всероссийской научно-практической конференции </w:t>
      </w:r>
      <w:r w:rsidR="003B59F4">
        <w:rPr>
          <w:rFonts w:ascii="Times New Roman" w:hAnsi="Times New Roman" w:cs="Times New Roman"/>
          <w:sz w:val="28"/>
          <w:szCs w:val="28"/>
        </w:rPr>
        <w:t>«Системно-</w:t>
      </w:r>
      <w:r w:rsidR="00A41C6B">
        <w:rPr>
          <w:rFonts w:ascii="Times New Roman" w:hAnsi="Times New Roman" w:cs="Times New Roman"/>
          <w:sz w:val="28"/>
          <w:szCs w:val="28"/>
        </w:rPr>
        <w:t>деятельностный подход на уроках</w:t>
      </w:r>
      <w:r w:rsidR="003B59F4">
        <w:rPr>
          <w:rFonts w:ascii="Times New Roman" w:hAnsi="Times New Roman" w:cs="Times New Roman"/>
          <w:sz w:val="28"/>
          <w:szCs w:val="28"/>
        </w:rPr>
        <w:t xml:space="preserve"> как реализация идеи современного образования: достижения и перспек</w:t>
      </w:r>
      <w:r w:rsidR="007D4555">
        <w:rPr>
          <w:rFonts w:ascii="Times New Roman" w:hAnsi="Times New Roman" w:cs="Times New Roman"/>
          <w:sz w:val="28"/>
          <w:szCs w:val="28"/>
        </w:rPr>
        <w:t>тивы статью</w:t>
      </w:r>
      <w:r w:rsidR="003B59F4">
        <w:rPr>
          <w:rFonts w:ascii="Times New Roman" w:hAnsi="Times New Roman" w:cs="Times New Roman"/>
          <w:sz w:val="28"/>
          <w:szCs w:val="28"/>
        </w:rPr>
        <w:t xml:space="preserve"> «Использование логико-математических игр с </w:t>
      </w:r>
      <w:r w:rsidR="003B59F4">
        <w:rPr>
          <w:rFonts w:ascii="Times New Roman" w:hAnsi="Times New Roman" w:cs="Times New Roman"/>
          <w:sz w:val="28"/>
          <w:szCs w:val="28"/>
        </w:rPr>
        <w:lastRenderedPageBreak/>
        <w:t>дошкольниками на основе с</w:t>
      </w:r>
      <w:r w:rsidR="00A41C6B">
        <w:rPr>
          <w:rFonts w:ascii="Times New Roman" w:hAnsi="Times New Roman" w:cs="Times New Roman"/>
          <w:sz w:val="28"/>
          <w:szCs w:val="28"/>
        </w:rPr>
        <w:t>истемно-деятельностного подхода».</w:t>
      </w:r>
      <w:r w:rsidR="00AC1181">
        <w:rPr>
          <w:rFonts w:ascii="Times New Roman" w:hAnsi="Times New Roman" w:cs="Times New Roman"/>
          <w:sz w:val="28"/>
          <w:szCs w:val="28"/>
        </w:rPr>
        <w:t xml:space="preserve"> Белгород. -</w:t>
      </w:r>
      <w:r w:rsidR="007D4555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CC5D60" w:rsidRDefault="00CC5D60" w:rsidP="00E8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94C" w:rsidRDefault="00A610BA" w:rsidP="00FD4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872C278" wp14:editId="559B46E4">
            <wp:simplePos x="0" y="0"/>
            <wp:positionH relativeFrom="column">
              <wp:posOffset>3939540</wp:posOffset>
            </wp:positionH>
            <wp:positionV relativeFrom="paragraph">
              <wp:posOffset>32385</wp:posOffset>
            </wp:positionV>
            <wp:extent cx="1790065" cy="2386330"/>
            <wp:effectExtent l="0" t="0" r="0" b="0"/>
            <wp:wrapSquare wrapText="bothSides"/>
            <wp:docPr id="5" name="Рисунок 5" descr="C:\Users\Воспитатель\Desktop\Фото заможняя\DSC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Фото заможняя\DSC031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4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F6503">
        <w:rPr>
          <w:rFonts w:ascii="Times New Roman" w:hAnsi="Times New Roman" w:cs="Times New Roman"/>
          <w:sz w:val="28"/>
          <w:szCs w:val="28"/>
        </w:rPr>
        <w:t>награждена Г</w:t>
      </w:r>
      <w:r w:rsidR="000330DC">
        <w:rPr>
          <w:rFonts w:ascii="Times New Roman" w:hAnsi="Times New Roman" w:cs="Times New Roman"/>
          <w:sz w:val="28"/>
          <w:szCs w:val="28"/>
        </w:rPr>
        <w:t xml:space="preserve">рамотой детского сада </w:t>
      </w:r>
      <w:r w:rsidR="005C40E8">
        <w:rPr>
          <w:rFonts w:ascii="Times New Roman" w:hAnsi="Times New Roman" w:cs="Times New Roman"/>
          <w:sz w:val="28"/>
          <w:szCs w:val="28"/>
        </w:rPr>
        <w:t>в смотре-конкурсе на лучшее озеленение и благоустройство</w:t>
      </w:r>
      <w:r w:rsidR="00DF6503">
        <w:rPr>
          <w:rFonts w:ascii="Times New Roman" w:hAnsi="Times New Roman" w:cs="Times New Roman"/>
          <w:sz w:val="28"/>
          <w:szCs w:val="28"/>
        </w:rPr>
        <w:t xml:space="preserve"> за творческий подход к организации тематической игровой площадки.</w:t>
      </w:r>
    </w:p>
    <w:p w:rsidR="0049261B" w:rsidRPr="0049261B" w:rsidRDefault="0049261B" w:rsidP="0049261B">
      <w:pPr>
        <w:rPr>
          <w:rFonts w:ascii="Times New Roman" w:hAnsi="Times New Roman" w:cs="Times New Roman"/>
          <w:sz w:val="28"/>
          <w:szCs w:val="28"/>
        </w:rPr>
      </w:pPr>
    </w:p>
    <w:p w:rsidR="0049261B" w:rsidRDefault="0049261B" w:rsidP="0049261B">
      <w:pPr>
        <w:rPr>
          <w:rFonts w:ascii="Times New Roman" w:hAnsi="Times New Roman" w:cs="Times New Roman"/>
          <w:sz w:val="28"/>
          <w:szCs w:val="28"/>
        </w:rPr>
      </w:pPr>
    </w:p>
    <w:p w:rsidR="00B31DA9" w:rsidRDefault="0049261B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49261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01422" w:rsidRDefault="00701422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p w:rsidR="00B31DA9" w:rsidRPr="00B31DA9" w:rsidRDefault="00B31DA9" w:rsidP="00B31DA9">
      <w:pPr>
        <w:tabs>
          <w:tab w:val="left" w:pos="6810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B31DA9" w:rsidRPr="00B31DA9" w:rsidSect="0004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D4"/>
    <w:rsid w:val="00000940"/>
    <w:rsid w:val="00003985"/>
    <w:rsid w:val="000330DC"/>
    <w:rsid w:val="000341F8"/>
    <w:rsid w:val="00034250"/>
    <w:rsid w:val="00034B78"/>
    <w:rsid w:val="000350E2"/>
    <w:rsid w:val="00041A4D"/>
    <w:rsid w:val="0004347B"/>
    <w:rsid w:val="00071448"/>
    <w:rsid w:val="00072C1E"/>
    <w:rsid w:val="000750C1"/>
    <w:rsid w:val="00076201"/>
    <w:rsid w:val="00081E10"/>
    <w:rsid w:val="000915BF"/>
    <w:rsid w:val="0009271E"/>
    <w:rsid w:val="000A53FF"/>
    <w:rsid w:val="000B4B55"/>
    <w:rsid w:val="000C589A"/>
    <w:rsid w:val="000D3A5E"/>
    <w:rsid w:val="000D629A"/>
    <w:rsid w:val="000D70F0"/>
    <w:rsid w:val="000E53E9"/>
    <w:rsid w:val="000E7FB4"/>
    <w:rsid w:val="000F1AE3"/>
    <w:rsid w:val="00104DA4"/>
    <w:rsid w:val="001069F8"/>
    <w:rsid w:val="0011152D"/>
    <w:rsid w:val="001221CA"/>
    <w:rsid w:val="00125186"/>
    <w:rsid w:val="00157450"/>
    <w:rsid w:val="001620DC"/>
    <w:rsid w:val="00164CBC"/>
    <w:rsid w:val="00167338"/>
    <w:rsid w:val="001771AA"/>
    <w:rsid w:val="00182115"/>
    <w:rsid w:val="00190811"/>
    <w:rsid w:val="00190C79"/>
    <w:rsid w:val="00197905"/>
    <w:rsid w:val="001A0A36"/>
    <w:rsid w:val="001A54E4"/>
    <w:rsid w:val="001B2BBA"/>
    <w:rsid w:val="001B769E"/>
    <w:rsid w:val="001D292F"/>
    <w:rsid w:val="001D7C96"/>
    <w:rsid w:val="00205D31"/>
    <w:rsid w:val="00215707"/>
    <w:rsid w:val="00234C42"/>
    <w:rsid w:val="0026108A"/>
    <w:rsid w:val="002A5148"/>
    <w:rsid w:val="002B64B9"/>
    <w:rsid w:val="002C0670"/>
    <w:rsid w:val="002C429D"/>
    <w:rsid w:val="002C710B"/>
    <w:rsid w:val="002D1ED7"/>
    <w:rsid w:val="00320E7B"/>
    <w:rsid w:val="00321E1B"/>
    <w:rsid w:val="003362D3"/>
    <w:rsid w:val="00336BA2"/>
    <w:rsid w:val="00362DFB"/>
    <w:rsid w:val="00370960"/>
    <w:rsid w:val="0038589C"/>
    <w:rsid w:val="003A0957"/>
    <w:rsid w:val="003A51D0"/>
    <w:rsid w:val="003B59F4"/>
    <w:rsid w:val="003B7055"/>
    <w:rsid w:val="003C21C4"/>
    <w:rsid w:val="003C2A8C"/>
    <w:rsid w:val="003E064D"/>
    <w:rsid w:val="003F101D"/>
    <w:rsid w:val="003F3EFB"/>
    <w:rsid w:val="00403AD0"/>
    <w:rsid w:val="004123C5"/>
    <w:rsid w:val="00421D31"/>
    <w:rsid w:val="0043521F"/>
    <w:rsid w:val="00445972"/>
    <w:rsid w:val="00473942"/>
    <w:rsid w:val="0049261B"/>
    <w:rsid w:val="00492AA4"/>
    <w:rsid w:val="004A0045"/>
    <w:rsid w:val="004A4F7C"/>
    <w:rsid w:val="004C026C"/>
    <w:rsid w:val="004E1FB3"/>
    <w:rsid w:val="004E25EE"/>
    <w:rsid w:val="004F230B"/>
    <w:rsid w:val="00504C9E"/>
    <w:rsid w:val="00531D72"/>
    <w:rsid w:val="005424F0"/>
    <w:rsid w:val="005566DE"/>
    <w:rsid w:val="00571AF8"/>
    <w:rsid w:val="005B3AA5"/>
    <w:rsid w:val="005C3D8F"/>
    <w:rsid w:val="005C40E8"/>
    <w:rsid w:val="005C56E8"/>
    <w:rsid w:val="005D5099"/>
    <w:rsid w:val="0060004D"/>
    <w:rsid w:val="006006F0"/>
    <w:rsid w:val="006015C6"/>
    <w:rsid w:val="006132D9"/>
    <w:rsid w:val="006257BC"/>
    <w:rsid w:val="00641464"/>
    <w:rsid w:val="006543AF"/>
    <w:rsid w:val="00655714"/>
    <w:rsid w:val="00674DF0"/>
    <w:rsid w:val="0067600E"/>
    <w:rsid w:val="0068316D"/>
    <w:rsid w:val="0068599A"/>
    <w:rsid w:val="00685D0D"/>
    <w:rsid w:val="0069484B"/>
    <w:rsid w:val="00697AC6"/>
    <w:rsid w:val="006A6A6F"/>
    <w:rsid w:val="006B0F4A"/>
    <w:rsid w:val="006B0FDF"/>
    <w:rsid w:val="006C078A"/>
    <w:rsid w:val="006C77BD"/>
    <w:rsid w:val="006F2C3A"/>
    <w:rsid w:val="006F4BF8"/>
    <w:rsid w:val="006F6149"/>
    <w:rsid w:val="006F7E74"/>
    <w:rsid w:val="00701422"/>
    <w:rsid w:val="00710CF4"/>
    <w:rsid w:val="00711AF4"/>
    <w:rsid w:val="007265C8"/>
    <w:rsid w:val="00733C84"/>
    <w:rsid w:val="00746ED8"/>
    <w:rsid w:val="00753FC1"/>
    <w:rsid w:val="00755B28"/>
    <w:rsid w:val="00762CEE"/>
    <w:rsid w:val="007641DA"/>
    <w:rsid w:val="007720AC"/>
    <w:rsid w:val="00776DC1"/>
    <w:rsid w:val="0078376C"/>
    <w:rsid w:val="007901F7"/>
    <w:rsid w:val="007976D0"/>
    <w:rsid w:val="007D1E32"/>
    <w:rsid w:val="007D4555"/>
    <w:rsid w:val="007E1800"/>
    <w:rsid w:val="007E32F6"/>
    <w:rsid w:val="007E71EF"/>
    <w:rsid w:val="007E725E"/>
    <w:rsid w:val="007F533D"/>
    <w:rsid w:val="00801E16"/>
    <w:rsid w:val="00802CA1"/>
    <w:rsid w:val="00807A48"/>
    <w:rsid w:val="00810DDD"/>
    <w:rsid w:val="0081100A"/>
    <w:rsid w:val="008270B7"/>
    <w:rsid w:val="008304FB"/>
    <w:rsid w:val="0083749A"/>
    <w:rsid w:val="008418DE"/>
    <w:rsid w:val="0084626A"/>
    <w:rsid w:val="008514DD"/>
    <w:rsid w:val="008536D4"/>
    <w:rsid w:val="00867D82"/>
    <w:rsid w:val="008866DD"/>
    <w:rsid w:val="00895FB0"/>
    <w:rsid w:val="008A5D2B"/>
    <w:rsid w:val="008A624B"/>
    <w:rsid w:val="008B493B"/>
    <w:rsid w:val="008C2B8D"/>
    <w:rsid w:val="008D2280"/>
    <w:rsid w:val="008E1C85"/>
    <w:rsid w:val="008E496B"/>
    <w:rsid w:val="00903759"/>
    <w:rsid w:val="009362C0"/>
    <w:rsid w:val="00951CB4"/>
    <w:rsid w:val="009539B6"/>
    <w:rsid w:val="00960523"/>
    <w:rsid w:val="0096665E"/>
    <w:rsid w:val="00976477"/>
    <w:rsid w:val="009815A1"/>
    <w:rsid w:val="00992E10"/>
    <w:rsid w:val="009A73E1"/>
    <w:rsid w:val="009B0FD8"/>
    <w:rsid w:val="009C7949"/>
    <w:rsid w:val="009E26E5"/>
    <w:rsid w:val="009E3776"/>
    <w:rsid w:val="009E68C3"/>
    <w:rsid w:val="009F3C4D"/>
    <w:rsid w:val="00A04824"/>
    <w:rsid w:val="00A06C44"/>
    <w:rsid w:val="00A1579B"/>
    <w:rsid w:val="00A20229"/>
    <w:rsid w:val="00A41C6B"/>
    <w:rsid w:val="00A44D02"/>
    <w:rsid w:val="00A5622D"/>
    <w:rsid w:val="00A56D53"/>
    <w:rsid w:val="00A610BA"/>
    <w:rsid w:val="00A6146E"/>
    <w:rsid w:val="00A66B08"/>
    <w:rsid w:val="00A7594C"/>
    <w:rsid w:val="00A920F0"/>
    <w:rsid w:val="00A93DA7"/>
    <w:rsid w:val="00A976FA"/>
    <w:rsid w:val="00AB38BB"/>
    <w:rsid w:val="00AC1181"/>
    <w:rsid w:val="00AC391F"/>
    <w:rsid w:val="00AC6427"/>
    <w:rsid w:val="00AC7CAD"/>
    <w:rsid w:val="00AD1E4B"/>
    <w:rsid w:val="00AD26B6"/>
    <w:rsid w:val="00B11199"/>
    <w:rsid w:val="00B14652"/>
    <w:rsid w:val="00B16EB2"/>
    <w:rsid w:val="00B21466"/>
    <w:rsid w:val="00B31DA9"/>
    <w:rsid w:val="00B504F6"/>
    <w:rsid w:val="00B64DBF"/>
    <w:rsid w:val="00B657F6"/>
    <w:rsid w:val="00B7195E"/>
    <w:rsid w:val="00B72E0C"/>
    <w:rsid w:val="00B92549"/>
    <w:rsid w:val="00BC67EB"/>
    <w:rsid w:val="00C02CD9"/>
    <w:rsid w:val="00C0307F"/>
    <w:rsid w:val="00C27762"/>
    <w:rsid w:val="00C65321"/>
    <w:rsid w:val="00C76F18"/>
    <w:rsid w:val="00C84C5E"/>
    <w:rsid w:val="00C9648E"/>
    <w:rsid w:val="00CA6325"/>
    <w:rsid w:val="00CA6737"/>
    <w:rsid w:val="00CB0A6A"/>
    <w:rsid w:val="00CC3D52"/>
    <w:rsid w:val="00CC45F1"/>
    <w:rsid w:val="00CC5D60"/>
    <w:rsid w:val="00CD28B3"/>
    <w:rsid w:val="00CD3901"/>
    <w:rsid w:val="00CE6CFC"/>
    <w:rsid w:val="00D15567"/>
    <w:rsid w:val="00D30302"/>
    <w:rsid w:val="00D4569C"/>
    <w:rsid w:val="00D55053"/>
    <w:rsid w:val="00D622A9"/>
    <w:rsid w:val="00D65863"/>
    <w:rsid w:val="00D661A4"/>
    <w:rsid w:val="00D761AE"/>
    <w:rsid w:val="00D8399B"/>
    <w:rsid w:val="00D930F1"/>
    <w:rsid w:val="00DA491A"/>
    <w:rsid w:val="00DC4E9A"/>
    <w:rsid w:val="00DD091A"/>
    <w:rsid w:val="00DE5765"/>
    <w:rsid w:val="00DE6A97"/>
    <w:rsid w:val="00DE76AE"/>
    <w:rsid w:val="00DF6503"/>
    <w:rsid w:val="00DF7353"/>
    <w:rsid w:val="00E0348F"/>
    <w:rsid w:val="00E07FF3"/>
    <w:rsid w:val="00E11306"/>
    <w:rsid w:val="00E129E9"/>
    <w:rsid w:val="00E14785"/>
    <w:rsid w:val="00E23054"/>
    <w:rsid w:val="00E23D12"/>
    <w:rsid w:val="00E3211B"/>
    <w:rsid w:val="00E3441B"/>
    <w:rsid w:val="00E36F27"/>
    <w:rsid w:val="00E44FD3"/>
    <w:rsid w:val="00E66B74"/>
    <w:rsid w:val="00E71619"/>
    <w:rsid w:val="00E719BF"/>
    <w:rsid w:val="00E76CE4"/>
    <w:rsid w:val="00E80B3E"/>
    <w:rsid w:val="00E90EA0"/>
    <w:rsid w:val="00E96FA5"/>
    <w:rsid w:val="00EA2FE8"/>
    <w:rsid w:val="00ED18E0"/>
    <w:rsid w:val="00EF1E7E"/>
    <w:rsid w:val="00F02970"/>
    <w:rsid w:val="00F26056"/>
    <w:rsid w:val="00F27F3D"/>
    <w:rsid w:val="00F448E8"/>
    <w:rsid w:val="00F44B60"/>
    <w:rsid w:val="00F6219B"/>
    <w:rsid w:val="00F6416B"/>
    <w:rsid w:val="00F75089"/>
    <w:rsid w:val="00F83C52"/>
    <w:rsid w:val="00FA6D0B"/>
    <w:rsid w:val="00FC19D3"/>
    <w:rsid w:val="00FD0D35"/>
    <w:rsid w:val="00FD4454"/>
    <w:rsid w:val="00FE0612"/>
    <w:rsid w:val="00FE2F38"/>
    <w:rsid w:val="00FE5C26"/>
    <w:rsid w:val="00FF304D"/>
    <w:rsid w:val="00FF5169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6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F8BF-FBFF-46F0-8133-D526806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Воспитатель</cp:lastModifiedBy>
  <cp:revision>534</cp:revision>
  <dcterms:created xsi:type="dcterms:W3CDTF">2018-01-25T06:29:00Z</dcterms:created>
  <dcterms:modified xsi:type="dcterms:W3CDTF">2019-02-22T08:18:00Z</dcterms:modified>
</cp:coreProperties>
</file>